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F8" w:rsidRPr="00FE38F8" w:rsidRDefault="00FE38F8" w:rsidP="00FE38F8">
      <w:pPr>
        <w:widowControl/>
        <w:spacing w:after="150"/>
        <w:jc w:val="center"/>
        <w:rPr>
          <w:rFonts w:ascii="Helvetica" w:eastAsia="宋体" w:hAnsi="Helvetica" w:cs="Helvetica"/>
          <w:color w:val="676A6C"/>
          <w:kern w:val="0"/>
          <w:sz w:val="20"/>
          <w:szCs w:val="20"/>
        </w:rPr>
      </w:pPr>
      <w:r w:rsidRPr="00FE38F8">
        <w:rPr>
          <w:rFonts w:ascii="Helvetica" w:eastAsia="宋体" w:hAnsi="Helvetica" w:cs="Helvetica"/>
          <w:color w:val="676A6C"/>
          <w:kern w:val="0"/>
          <w:sz w:val="36"/>
          <w:szCs w:val="36"/>
        </w:rPr>
        <w:t>2022</w:t>
      </w:r>
      <w:r w:rsidRPr="00FE38F8">
        <w:rPr>
          <w:rFonts w:ascii="Helvetica" w:eastAsia="宋体" w:hAnsi="Helvetica" w:cs="Helvetica"/>
          <w:color w:val="676A6C"/>
          <w:kern w:val="0"/>
          <w:sz w:val="36"/>
          <w:szCs w:val="36"/>
        </w:rPr>
        <w:t>年常山县各级机关单位考试录用公务员入围面试人员名单公布</w:t>
      </w:r>
    </w:p>
    <w:p w:rsidR="00FE38F8" w:rsidRPr="00FE38F8" w:rsidRDefault="00FE38F8" w:rsidP="00FE38F8">
      <w:pPr>
        <w:widowControl/>
        <w:spacing w:after="150"/>
        <w:jc w:val="left"/>
        <w:rPr>
          <w:rFonts w:ascii="Helvetica" w:eastAsia="宋体" w:hAnsi="Helvetica" w:cs="Helvetica"/>
          <w:color w:val="676A6C"/>
          <w:kern w:val="0"/>
          <w:sz w:val="20"/>
          <w:szCs w:val="20"/>
        </w:rPr>
      </w:pPr>
      <w:r w:rsidRPr="00FE38F8">
        <w:rPr>
          <w:rFonts w:ascii="Helvetica" w:eastAsia="宋体" w:hAnsi="Helvetica" w:cs="Helvetica"/>
          <w:color w:val="676A6C"/>
          <w:kern w:val="0"/>
          <w:sz w:val="24"/>
          <w:szCs w:val="24"/>
        </w:rPr>
        <w:t> </w:t>
      </w:r>
    </w:p>
    <w:p w:rsidR="00FE38F8" w:rsidRPr="00FE38F8" w:rsidRDefault="00FE38F8" w:rsidP="00FE38F8">
      <w:pPr>
        <w:widowControl/>
        <w:spacing w:after="150"/>
        <w:ind w:firstLine="680"/>
        <w:jc w:val="left"/>
        <w:rPr>
          <w:rFonts w:ascii="Helvetica" w:eastAsia="宋体" w:hAnsi="Helvetica" w:cs="Helvetica"/>
          <w:color w:val="676A6C"/>
          <w:kern w:val="0"/>
          <w:sz w:val="20"/>
          <w:szCs w:val="20"/>
        </w:rPr>
      </w:pPr>
      <w:r w:rsidRPr="00FE38F8">
        <w:rPr>
          <w:rFonts w:ascii="Helvetica" w:eastAsia="宋体" w:hAnsi="Helvetica" w:cs="Helvetica"/>
          <w:color w:val="676A6C"/>
          <w:kern w:val="0"/>
          <w:sz w:val="24"/>
          <w:szCs w:val="24"/>
        </w:rPr>
        <w:t>根据《</w:t>
      </w:r>
      <w:r w:rsidRPr="00FE38F8">
        <w:rPr>
          <w:rFonts w:ascii="Helvetica" w:eastAsia="宋体" w:hAnsi="Helvetica" w:cs="Helvetica"/>
          <w:color w:val="676A6C"/>
          <w:kern w:val="0"/>
          <w:sz w:val="24"/>
          <w:szCs w:val="24"/>
        </w:rPr>
        <w:t>2022</w:t>
      </w:r>
      <w:r w:rsidRPr="00FE38F8">
        <w:rPr>
          <w:rFonts w:ascii="Helvetica" w:eastAsia="宋体" w:hAnsi="Helvetica" w:cs="Helvetica"/>
          <w:color w:val="676A6C"/>
          <w:kern w:val="0"/>
          <w:sz w:val="24"/>
          <w:szCs w:val="24"/>
        </w:rPr>
        <w:t>年浙江省各级机关单位考试录用公务员公告》《</w:t>
      </w:r>
      <w:r w:rsidRPr="00FE38F8">
        <w:rPr>
          <w:rFonts w:ascii="Helvetica" w:eastAsia="宋体" w:hAnsi="Helvetica" w:cs="Helvetica"/>
          <w:color w:val="676A6C"/>
          <w:kern w:val="0"/>
          <w:sz w:val="24"/>
          <w:szCs w:val="24"/>
        </w:rPr>
        <w:t>2022</w:t>
      </w:r>
      <w:r w:rsidRPr="00FE38F8">
        <w:rPr>
          <w:rFonts w:ascii="Helvetica" w:eastAsia="宋体" w:hAnsi="Helvetica" w:cs="Helvetica"/>
          <w:color w:val="676A6C"/>
          <w:kern w:val="0"/>
          <w:sz w:val="24"/>
          <w:szCs w:val="24"/>
        </w:rPr>
        <w:t>年常山县各级机关单位考试录用公务员公告》精神，现将</w:t>
      </w:r>
      <w:r w:rsidRPr="00FE38F8">
        <w:rPr>
          <w:rFonts w:ascii="Helvetica" w:eastAsia="宋体" w:hAnsi="Helvetica" w:cs="Helvetica"/>
          <w:color w:val="676A6C"/>
          <w:kern w:val="0"/>
          <w:sz w:val="24"/>
          <w:szCs w:val="24"/>
        </w:rPr>
        <w:t>2022</w:t>
      </w:r>
      <w:r w:rsidRPr="00FE38F8">
        <w:rPr>
          <w:rFonts w:ascii="Helvetica" w:eastAsia="宋体" w:hAnsi="Helvetica" w:cs="Helvetica"/>
          <w:color w:val="676A6C"/>
          <w:kern w:val="0"/>
          <w:sz w:val="24"/>
          <w:szCs w:val="24"/>
        </w:rPr>
        <w:t>年常山县各级机关单位考试录用公务员入围面试人员名单予以公布（详见附件）。</w:t>
      </w:r>
    </w:p>
    <w:p w:rsidR="00FE38F8" w:rsidRPr="00FE38F8" w:rsidRDefault="00FE38F8" w:rsidP="00FE38F8">
      <w:pPr>
        <w:widowControl/>
        <w:spacing w:after="150"/>
        <w:ind w:firstLine="680"/>
        <w:jc w:val="left"/>
        <w:rPr>
          <w:rFonts w:ascii="Helvetica" w:eastAsia="宋体" w:hAnsi="Helvetica" w:cs="Helvetica"/>
          <w:color w:val="676A6C"/>
          <w:kern w:val="0"/>
          <w:sz w:val="20"/>
          <w:szCs w:val="20"/>
        </w:rPr>
      </w:pPr>
      <w:r w:rsidRPr="00FE38F8">
        <w:rPr>
          <w:rFonts w:ascii="Helvetica" w:eastAsia="宋体" w:hAnsi="Helvetica" w:cs="Helvetica"/>
          <w:color w:val="676A6C"/>
          <w:kern w:val="0"/>
          <w:sz w:val="24"/>
          <w:szCs w:val="24"/>
        </w:rPr>
        <w:t>一、面试</w:t>
      </w:r>
    </w:p>
    <w:p w:rsidR="00FE38F8" w:rsidRPr="00FE38F8" w:rsidRDefault="00FE38F8" w:rsidP="00FE38F8">
      <w:pPr>
        <w:widowControl/>
        <w:spacing w:after="150"/>
        <w:ind w:firstLine="680"/>
        <w:jc w:val="left"/>
        <w:rPr>
          <w:rFonts w:ascii="Helvetica" w:eastAsia="宋体" w:hAnsi="Helvetica" w:cs="Helvetica"/>
          <w:color w:val="676A6C"/>
          <w:kern w:val="0"/>
          <w:sz w:val="20"/>
          <w:szCs w:val="20"/>
        </w:rPr>
      </w:pPr>
      <w:r w:rsidRPr="00FE38F8">
        <w:rPr>
          <w:rFonts w:ascii="Helvetica" w:eastAsia="宋体" w:hAnsi="Helvetica" w:cs="Helvetica"/>
          <w:color w:val="676A6C"/>
          <w:kern w:val="0"/>
          <w:sz w:val="24"/>
          <w:szCs w:val="24"/>
        </w:rPr>
        <w:t>请入围面试的考生按照《面试通知单》上的要求，按时到达考点报到并参加面试。</w:t>
      </w:r>
    </w:p>
    <w:p w:rsidR="00FE38F8" w:rsidRPr="00FE38F8" w:rsidRDefault="00FE38F8" w:rsidP="00FE38F8">
      <w:pPr>
        <w:widowControl/>
        <w:spacing w:after="150"/>
        <w:ind w:firstLine="680"/>
        <w:jc w:val="left"/>
        <w:rPr>
          <w:rFonts w:ascii="Helvetica" w:eastAsia="宋体" w:hAnsi="Helvetica" w:cs="Helvetica"/>
          <w:color w:val="676A6C"/>
          <w:kern w:val="0"/>
          <w:sz w:val="20"/>
          <w:szCs w:val="20"/>
        </w:rPr>
      </w:pPr>
      <w:r w:rsidRPr="00FE38F8">
        <w:rPr>
          <w:rFonts w:ascii="Helvetica" w:eastAsia="宋体" w:hAnsi="Helvetica" w:cs="Helvetica"/>
          <w:color w:val="676A6C"/>
          <w:kern w:val="0"/>
          <w:sz w:val="24"/>
          <w:szCs w:val="24"/>
        </w:rPr>
        <w:t>二、体检</w:t>
      </w:r>
    </w:p>
    <w:p w:rsidR="00FE38F8" w:rsidRPr="00FE38F8" w:rsidRDefault="00FE38F8" w:rsidP="00FE38F8">
      <w:pPr>
        <w:widowControl/>
        <w:spacing w:after="150"/>
        <w:ind w:firstLine="680"/>
        <w:jc w:val="left"/>
        <w:rPr>
          <w:rFonts w:ascii="Helvetica" w:eastAsia="宋体" w:hAnsi="Helvetica" w:cs="Helvetica"/>
          <w:color w:val="676A6C"/>
          <w:kern w:val="0"/>
          <w:sz w:val="20"/>
          <w:szCs w:val="20"/>
        </w:rPr>
      </w:pPr>
      <w:r w:rsidRPr="00FE38F8">
        <w:rPr>
          <w:rFonts w:ascii="Helvetica" w:eastAsia="宋体" w:hAnsi="Helvetica" w:cs="Helvetica"/>
          <w:color w:val="676A6C"/>
          <w:kern w:val="0"/>
          <w:sz w:val="24"/>
          <w:szCs w:val="24"/>
        </w:rPr>
        <w:t>体检由中共常山县委组织部统一组织，具体时间另行通知。</w:t>
      </w:r>
    </w:p>
    <w:p w:rsidR="00FE38F8" w:rsidRPr="00FE38F8" w:rsidRDefault="00FE38F8" w:rsidP="00FE38F8">
      <w:pPr>
        <w:widowControl/>
        <w:spacing w:after="150"/>
        <w:ind w:firstLine="680"/>
        <w:jc w:val="left"/>
        <w:rPr>
          <w:rFonts w:ascii="Helvetica" w:eastAsia="宋体" w:hAnsi="Helvetica" w:cs="Helvetica"/>
          <w:color w:val="676A6C"/>
          <w:kern w:val="0"/>
          <w:sz w:val="20"/>
          <w:szCs w:val="20"/>
        </w:rPr>
      </w:pPr>
      <w:r w:rsidRPr="00FE38F8">
        <w:rPr>
          <w:rFonts w:ascii="Helvetica" w:eastAsia="宋体" w:hAnsi="Helvetica" w:cs="Helvetica"/>
          <w:color w:val="676A6C"/>
          <w:kern w:val="0"/>
          <w:sz w:val="24"/>
          <w:szCs w:val="24"/>
        </w:rPr>
        <w:t>三、防疫要求</w:t>
      </w:r>
    </w:p>
    <w:p w:rsidR="00FE38F8" w:rsidRPr="00FE38F8" w:rsidRDefault="00FE38F8" w:rsidP="00FE38F8">
      <w:pPr>
        <w:widowControl/>
        <w:spacing w:after="150"/>
        <w:ind w:firstLine="680"/>
        <w:jc w:val="left"/>
        <w:rPr>
          <w:rFonts w:ascii="Helvetica" w:eastAsia="宋体" w:hAnsi="Helvetica" w:cs="Helvetica"/>
          <w:color w:val="676A6C"/>
          <w:kern w:val="0"/>
          <w:sz w:val="20"/>
          <w:szCs w:val="20"/>
        </w:rPr>
      </w:pPr>
      <w:r w:rsidRPr="00FE38F8">
        <w:rPr>
          <w:rFonts w:ascii="Helvetica" w:eastAsia="宋体" w:hAnsi="Helvetica" w:cs="Helvetica"/>
          <w:color w:val="676A6C"/>
          <w:kern w:val="0"/>
          <w:sz w:val="24"/>
          <w:szCs w:val="24"/>
        </w:rPr>
        <w:t>面试、体检等公务员招录各环节防疫要求，按照《</w:t>
      </w:r>
      <w:r w:rsidRPr="00FE38F8">
        <w:rPr>
          <w:rFonts w:ascii="Helvetica" w:eastAsia="宋体" w:hAnsi="Helvetica" w:cs="Helvetica"/>
          <w:color w:val="676A6C"/>
          <w:kern w:val="0"/>
          <w:sz w:val="24"/>
          <w:szCs w:val="24"/>
        </w:rPr>
        <w:t>2022</w:t>
      </w:r>
      <w:r w:rsidRPr="00FE38F8">
        <w:rPr>
          <w:rFonts w:ascii="Helvetica" w:eastAsia="宋体" w:hAnsi="Helvetica" w:cs="Helvetica"/>
          <w:color w:val="676A6C"/>
          <w:kern w:val="0"/>
          <w:sz w:val="24"/>
          <w:szCs w:val="24"/>
        </w:rPr>
        <w:t>年浙江省公务员考试和公开遴选笔试考生疫情防控告知书》执行。考生如实填报《</w:t>
      </w:r>
      <w:r w:rsidRPr="00FE38F8">
        <w:rPr>
          <w:rFonts w:ascii="Helvetica" w:eastAsia="宋体" w:hAnsi="Helvetica" w:cs="Helvetica"/>
          <w:color w:val="676A6C"/>
          <w:kern w:val="0"/>
          <w:sz w:val="24"/>
          <w:szCs w:val="24"/>
        </w:rPr>
        <w:t>2022</w:t>
      </w:r>
      <w:r w:rsidRPr="00FE38F8">
        <w:rPr>
          <w:rFonts w:ascii="Helvetica" w:eastAsia="宋体" w:hAnsi="Helvetica" w:cs="Helvetica"/>
          <w:color w:val="676A6C"/>
          <w:kern w:val="0"/>
          <w:sz w:val="24"/>
          <w:szCs w:val="24"/>
        </w:rPr>
        <w:t>年常山县考试录用公务员面试考生健康状况信息申报与承诺书》</w:t>
      </w:r>
      <w:r w:rsidRPr="00FE38F8">
        <w:rPr>
          <w:rFonts w:ascii="Helvetica" w:eastAsia="宋体" w:hAnsi="Helvetica" w:cs="Helvetica"/>
          <w:color w:val="676A6C"/>
          <w:kern w:val="0"/>
          <w:sz w:val="24"/>
          <w:szCs w:val="24"/>
        </w:rPr>
        <w:t>,</w:t>
      </w:r>
      <w:r w:rsidRPr="00FE38F8">
        <w:rPr>
          <w:rFonts w:ascii="Helvetica" w:eastAsia="宋体" w:hAnsi="Helvetica" w:cs="Helvetica"/>
          <w:color w:val="676A6C"/>
          <w:kern w:val="0"/>
          <w:sz w:val="24"/>
          <w:szCs w:val="24"/>
        </w:rPr>
        <w:t>于面试当天交候考管理员。</w:t>
      </w:r>
    </w:p>
    <w:p w:rsidR="00FE38F8" w:rsidRPr="00FE38F8" w:rsidRDefault="00FE38F8" w:rsidP="00FE38F8">
      <w:pPr>
        <w:widowControl/>
        <w:spacing w:after="150"/>
        <w:ind w:firstLine="680"/>
        <w:jc w:val="left"/>
        <w:rPr>
          <w:rFonts w:ascii="Helvetica" w:eastAsia="宋体" w:hAnsi="Helvetica" w:cs="Helvetica"/>
          <w:color w:val="676A6C"/>
          <w:kern w:val="0"/>
          <w:sz w:val="20"/>
          <w:szCs w:val="20"/>
        </w:rPr>
      </w:pPr>
      <w:r w:rsidRPr="00FE38F8">
        <w:rPr>
          <w:rFonts w:ascii="Helvetica" w:eastAsia="宋体" w:hAnsi="Helvetica" w:cs="Helvetica"/>
          <w:color w:val="676A6C"/>
          <w:kern w:val="0"/>
          <w:sz w:val="24"/>
          <w:szCs w:val="24"/>
        </w:rPr>
        <w:t>请考生及时关注浙江省公务员考试录用系统（</w:t>
      </w:r>
      <w:r w:rsidRPr="00FE38F8">
        <w:rPr>
          <w:rFonts w:ascii="Helvetica" w:eastAsia="宋体" w:hAnsi="Helvetica" w:cs="Helvetica"/>
          <w:color w:val="676A6C"/>
          <w:kern w:val="0"/>
          <w:sz w:val="24"/>
          <w:szCs w:val="24"/>
        </w:rPr>
        <w:t>gwy.zjks.gov.cn</w:t>
      </w:r>
      <w:r w:rsidRPr="00FE38F8">
        <w:rPr>
          <w:rFonts w:ascii="Helvetica" w:eastAsia="宋体" w:hAnsi="Helvetica" w:cs="Helvetica"/>
          <w:color w:val="676A6C"/>
          <w:kern w:val="0"/>
          <w:sz w:val="24"/>
          <w:szCs w:val="24"/>
        </w:rPr>
        <w:t>）发布的相关信息，并保持通讯畅通。</w:t>
      </w:r>
    </w:p>
    <w:p w:rsidR="00FE38F8" w:rsidRPr="00FE38F8" w:rsidRDefault="00FE38F8" w:rsidP="00FE38F8">
      <w:pPr>
        <w:widowControl/>
        <w:spacing w:after="150"/>
        <w:ind w:firstLine="680"/>
        <w:jc w:val="left"/>
        <w:rPr>
          <w:rFonts w:ascii="Helvetica" w:eastAsia="宋体" w:hAnsi="Helvetica" w:cs="Helvetica"/>
          <w:color w:val="676A6C"/>
          <w:kern w:val="0"/>
          <w:sz w:val="20"/>
          <w:szCs w:val="20"/>
        </w:rPr>
      </w:pPr>
      <w:hyperlink r:id="rId4" w:tgtFrame="_blank" w:history="1">
        <w:r w:rsidRPr="00FE38F8">
          <w:rPr>
            <w:rFonts w:ascii="Helvetica" w:eastAsia="宋体" w:hAnsi="Helvetica" w:cs="Helvetica"/>
            <w:color w:val="337AB7"/>
            <w:kern w:val="0"/>
            <w:sz w:val="20"/>
            <w:szCs w:val="20"/>
            <w:u w:val="single"/>
          </w:rPr>
          <w:t>附件：</w:t>
        </w:r>
        <w:r w:rsidRPr="00FE38F8">
          <w:rPr>
            <w:rFonts w:ascii="Helvetica" w:eastAsia="宋体" w:hAnsi="Helvetica" w:cs="Helvetica"/>
            <w:color w:val="337AB7"/>
            <w:kern w:val="0"/>
            <w:sz w:val="20"/>
            <w:szCs w:val="20"/>
            <w:u w:val="single"/>
          </w:rPr>
          <w:t>2022</w:t>
        </w:r>
        <w:r w:rsidRPr="00FE38F8">
          <w:rPr>
            <w:rFonts w:ascii="Helvetica" w:eastAsia="宋体" w:hAnsi="Helvetica" w:cs="Helvetica"/>
            <w:color w:val="337AB7"/>
            <w:kern w:val="0"/>
            <w:sz w:val="20"/>
            <w:szCs w:val="20"/>
            <w:u w:val="single"/>
          </w:rPr>
          <w:t>年常山县各级机关单位考试录用公务员入围面试人员名单</w:t>
        </w:r>
        <w:r w:rsidRPr="00FE38F8">
          <w:rPr>
            <w:rFonts w:ascii="Helvetica" w:eastAsia="宋体" w:hAnsi="Helvetica" w:cs="Helvetica"/>
            <w:color w:val="337AB7"/>
            <w:kern w:val="0"/>
            <w:sz w:val="20"/>
            <w:szCs w:val="20"/>
            <w:u w:val="single"/>
          </w:rPr>
          <w:t>.xlsx</w:t>
        </w:r>
      </w:hyperlink>
    </w:p>
    <w:p w:rsidR="00FE38F8" w:rsidRPr="00FE38F8" w:rsidRDefault="00FE38F8" w:rsidP="00FE38F8">
      <w:pPr>
        <w:widowControl/>
        <w:spacing w:after="150"/>
        <w:ind w:firstLine="680"/>
        <w:jc w:val="right"/>
        <w:rPr>
          <w:rFonts w:ascii="Helvetica" w:eastAsia="宋体" w:hAnsi="Helvetica" w:cs="Helvetica"/>
          <w:color w:val="676A6C"/>
          <w:kern w:val="0"/>
          <w:sz w:val="20"/>
          <w:szCs w:val="20"/>
        </w:rPr>
      </w:pPr>
      <w:r w:rsidRPr="00FE38F8">
        <w:rPr>
          <w:rFonts w:ascii="Helvetica" w:eastAsia="宋体" w:hAnsi="Helvetica" w:cs="Helvetica"/>
          <w:color w:val="676A6C"/>
          <w:kern w:val="0"/>
          <w:sz w:val="24"/>
          <w:szCs w:val="24"/>
        </w:rPr>
        <w:t>常山县公务员局</w:t>
      </w:r>
      <w:r w:rsidRPr="00FE38F8">
        <w:rPr>
          <w:rFonts w:ascii="Helvetica" w:eastAsia="宋体" w:hAnsi="Helvetica" w:cs="Helvetica"/>
          <w:color w:val="676A6C"/>
          <w:kern w:val="0"/>
          <w:sz w:val="20"/>
          <w:szCs w:val="20"/>
        </w:rPr>
        <w:br/>
      </w:r>
    </w:p>
    <w:p w:rsidR="00FE38F8" w:rsidRPr="00FE38F8" w:rsidRDefault="00FE38F8" w:rsidP="00FE38F8">
      <w:pPr>
        <w:widowControl/>
        <w:spacing w:after="150"/>
        <w:ind w:firstLine="680"/>
        <w:jc w:val="right"/>
        <w:rPr>
          <w:rFonts w:ascii="Helvetica" w:eastAsia="宋体" w:hAnsi="Helvetica" w:cs="Helvetica"/>
          <w:color w:val="676A6C"/>
          <w:kern w:val="0"/>
          <w:sz w:val="20"/>
          <w:szCs w:val="20"/>
        </w:rPr>
      </w:pPr>
      <w:r w:rsidRPr="00FE38F8">
        <w:rPr>
          <w:rFonts w:ascii="Helvetica" w:eastAsia="宋体" w:hAnsi="Helvetica" w:cs="Helvetica"/>
          <w:color w:val="676A6C"/>
          <w:kern w:val="0"/>
          <w:sz w:val="24"/>
          <w:szCs w:val="24"/>
        </w:rPr>
        <w:t>2022</w:t>
      </w:r>
      <w:r w:rsidRPr="00FE38F8">
        <w:rPr>
          <w:rFonts w:ascii="Helvetica" w:eastAsia="宋体" w:hAnsi="Helvetica" w:cs="Helvetica"/>
          <w:color w:val="676A6C"/>
          <w:kern w:val="0"/>
          <w:sz w:val="24"/>
          <w:szCs w:val="24"/>
        </w:rPr>
        <w:t>年</w:t>
      </w:r>
      <w:r w:rsidRPr="00FE38F8">
        <w:rPr>
          <w:rFonts w:ascii="Helvetica" w:eastAsia="宋体" w:hAnsi="Helvetica" w:cs="Helvetica"/>
          <w:color w:val="676A6C"/>
          <w:kern w:val="0"/>
          <w:sz w:val="24"/>
          <w:szCs w:val="24"/>
        </w:rPr>
        <w:t>8</w:t>
      </w:r>
      <w:r w:rsidRPr="00FE38F8">
        <w:rPr>
          <w:rFonts w:ascii="Helvetica" w:eastAsia="宋体" w:hAnsi="Helvetica" w:cs="Helvetica"/>
          <w:color w:val="676A6C"/>
          <w:kern w:val="0"/>
          <w:sz w:val="24"/>
          <w:szCs w:val="24"/>
        </w:rPr>
        <w:t>月</w:t>
      </w:r>
      <w:r w:rsidRPr="00FE38F8">
        <w:rPr>
          <w:rFonts w:ascii="Helvetica" w:eastAsia="宋体" w:hAnsi="Helvetica" w:cs="Helvetica"/>
          <w:color w:val="676A6C"/>
          <w:kern w:val="0"/>
          <w:sz w:val="24"/>
          <w:szCs w:val="24"/>
        </w:rPr>
        <w:t>4</w:t>
      </w:r>
      <w:r w:rsidRPr="00FE38F8">
        <w:rPr>
          <w:rFonts w:ascii="Helvetica" w:eastAsia="宋体" w:hAnsi="Helvetica" w:cs="Helvetica"/>
          <w:color w:val="676A6C"/>
          <w:kern w:val="0"/>
          <w:sz w:val="24"/>
          <w:szCs w:val="24"/>
        </w:rPr>
        <w:t>日</w:t>
      </w:r>
    </w:p>
    <w:p w:rsidR="00C125F2" w:rsidRPr="00F0664C" w:rsidRDefault="00C125F2">
      <w:bookmarkStart w:id="0" w:name="_GoBack"/>
      <w:bookmarkEnd w:id="0"/>
    </w:p>
    <w:sectPr w:rsidR="00C125F2" w:rsidRPr="00F066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AB"/>
    <w:rsid w:val="005B43AB"/>
    <w:rsid w:val="00C125F2"/>
    <w:rsid w:val="00D90688"/>
    <w:rsid w:val="00F0664C"/>
    <w:rsid w:val="00FE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66CFE"/>
  <w15:chartTrackingRefBased/>
  <w15:docId w15:val="{549EE7B8-59DC-46F3-8E79-0161E3B6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mwb.oss-cn-beijing.aliyuncs.com/zjgwy2022/22211a45ce7f15fd447c3d42d64fbd84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china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7</cp:revision>
  <dcterms:created xsi:type="dcterms:W3CDTF">2022-08-05T03:08:00Z</dcterms:created>
  <dcterms:modified xsi:type="dcterms:W3CDTF">2022-08-05T03:11:00Z</dcterms:modified>
</cp:coreProperties>
</file>